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4D0B" w14:textId="12CD5742" w:rsidR="008C74A6" w:rsidRDefault="00D34E5C">
      <w:r>
        <w:t>Requirements for Holiday Rental properties in Mallorca</w:t>
      </w:r>
    </w:p>
    <w:p w14:paraId="6A993645" w14:textId="12C3F738" w:rsidR="00D34E5C" w:rsidRDefault="00D34E5C"/>
    <w:p w14:paraId="02EFE661" w14:textId="77777777" w:rsidR="00D34E5C" w:rsidRDefault="00D34E5C">
      <w:bookmarkStart w:id="0" w:name="_GoBack"/>
      <w:bookmarkEnd w:id="0"/>
    </w:p>
    <w:sectPr w:rsidR="00D34E5C" w:rsidSect="000441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5C"/>
    <w:rsid w:val="000441A8"/>
    <w:rsid w:val="008C74A6"/>
    <w:rsid w:val="008F0197"/>
    <w:rsid w:val="00D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F9547"/>
  <w15:chartTrackingRefBased/>
  <w15:docId w15:val="{59F1C74C-42F8-CF4F-97CF-7B941BA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Palmer</dc:creator>
  <cp:keywords/>
  <dc:description/>
  <cp:lastModifiedBy>Ian Palmer</cp:lastModifiedBy>
  <cp:revision>1</cp:revision>
  <dcterms:created xsi:type="dcterms:W3CDTF">2020-05-09T14:11:00Z</dcterms:created>
  <dcterms:modified xsi:type="dcterms:W3CDTF">2020-05-09T14:11:00Z</dcterms:modified>
</cp:coreProperties>
</file>